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a879ba46a9c05c6e30abb7ec2da4cdf38ed9c"/>
    <w:p>
      <w:pPr>
        <w:pStyle w:val="Heading3"/>
      </w:pPr>
      <w:r>
        <w:t xml:space="preserve">В Новый год вместе с АНО «Поколение победителей»! 30.12.23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В Новый год вместе с АНО «Поколение победителей»! Сегодня ребята, проживающие в Центре социальной (постинтернатной) адаптации, получили традиционный новогодний подарок от Автономной некоммерческой организации «Поколение победителей»: продукты, фрукты, напитки и сладкие подарки, любезно предоставленные сетью магазинов «Азбука вкуса». Дениса Сергеевича Кузнецова очень ждали подопечные центра. Первую часть продуктов они запланировали использовать на итоговом в этом году заседании Клуба домашней еды (координатор - Елена Ивановна Карабцова). Далее часть продуктов будет использована для новогоднего и рождественского стола. Огромное спасибо Дмитрию Анатольевичу Краснову, члену Общественной палаты Москвы, председателю правления АНО «Поколение победителей», Кузнецову Денису Сергеевичу, члену правления АНО «Поколение победителей» за верность дружбе, помощь и сотрудничество! Мы очень дорожим этим!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http://cspa.mos.ru/presscenter/news/detail/v_novyy_god_vmeste_s_ano_pokolenie_pobediteley_30_12_23.html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_novyy_god_vmeste_s_ano_pokolenie_pobediteley_30_12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_novyy_god_vmeste_s_ano_pokolenie_pobediteley_30_12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2025-03-30T07:18:09Z</dcterms:created>
  <dcterms:modified xsi:type="dcterms:W3CDTF">2025-03-30T07:18:09Z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