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праздником-великой-победы-09.05.2025"/>
    <w:p>
      <w:pPr>
        <w:pStyle w:val="Heading3"/>
      </w:pPr>
      <w:r>
        <w:t xml:space="preserve">С ПРАЗДНИКОМ ВЕЛИКОЙ ПОБЕДЫ! 09.05.2025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 ПРАЗДНИКОМ ВЕЛИКОЙ ПОБЕДЫ!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Этот день навсегда останется в нашей памяти как символ мужества, стойкости и единства нашего народа. Мы отдаем дань уважения и благодарности всем тем, кто сражался на фронте и трудился в тылу, кто подарил нам мир и свободу.</w:t>
      </w:r>
    </w:p>
    <w:p>
      <w:pPr>
        <w:pStyle w:val="BodyText"/>
      </w:pPr>
      <w:r>
        <w:t xml:space="preserve">Сегодня мы вспоминаем подвиги героев, их самоотверженность и верность Родине. Этот праздник объединяет поколения, и мы должны передавать память о войне, об ее ужасах и о героизме тех, кто не щадил себя ради будущего.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 празднику наши ребята подготовили стихотворение Сергея Михалкова «После победы».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Во время Великой Отечественной войны Сергей Михалков вместе с другими советскими поэтами и писателями был мобилизован для работы в армейской печати. Работал на Южном фронте в красноармейской газете «Во славу Родины», затем в газете «Сталинский сокол». Поднимал дух солдат своими очерками, заметками, политическими стихами, подписями под карикатурами, юмористическими рассказами.</w:t>
      </w:r>
    </w:p>
    <w:p>
      <w:pPr>
        <w:pStyle w:val="BodyText"/>
      </w:pPr>
      <w:r>
        <w:t xml:space="preserve">«Мне никогда не забыть морозной ночи на полевом аэродроме, когда я с непередаваемым волнением провожал на боевое задание летчиков Северо-западного фронта. На борт самолетов погружали пачки листовок… Это были мои стихотворные послания к нашим партизанам, в которых я стремился ободрить и призвать к беспощадной борьбе русских людей на оккупированной территории. Помню заголовки листовок: «Пусть не дрогнет твоя рука!», «Ты победишь!», «Не быть России покоренной!» – вспоминал Сергей Владимирович.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Пусть этот день станет напоминанием о том, как важно сохранять мир, заботиться о родной земле и учить ценить каждый миг спокойной жизни. Желаем всем крепкого здоровья, сил и вдохновения, а также мирного неба и благополучия в каждом доме!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Слава героям! С праздником!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http://cspa.mos.ru/presscenter/news/detail/12967809.html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67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67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2025-05-15T20:05:16Z</dcterms:created>
  <dcterms:modified xsi:type="dcterms:W3CDTF">2025-05-15T20:05:16Z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